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0D" w:rsidRDefault="00D23D2A" w:rsidP="00C752FA">
      <w:pPr>
        <w:widowControl/>
        <w:shd w:val="clear" w:color="auto" w:fill="FFFFFF"/>
        <w:spacing w:line="240" w:lineRule="atLeast"/>
        <w:jc w:val="center"/>
        <w:rPr>
          <w:rFonts w:asciiTheme="minorEastAsia" w:eastAsiaTheme="minorEastAsia" w:hAnsiTheme="minorEastAsia" w:hint="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C8020D" w:rsidRPr="00C8020D">
        <w:rPr>
          <w:rFonts w:asciiTheme="minorEastAsia" w:eastAsiaTheme="minorEastAsia" w:hAnsiTheme="minorEastAsia" w:hint="eastAsia"/>
          <w:bCs/>
          <w:sz w:val="44"/>
          <w:szCs w:val="44"/>
        </w:rPr>
        <w:t>医用即溶可吸收止血纱</w:t>
      </w:r>
    </w:p>
    <w:p w:rsidR="00A4344E" w:rsidRPr="00ED21A9" w:rsidRDefault="004828AB" w:rsidP="00C752FA">
      <w:pPr>
        <w:widowControl/>
        <w:shd w:val="clear" w:color="auto" w:fill="FFFFFF"/>
        <w:spacing w:line="240" w:lineRule="atLeast"/>
        <w:jc w:val="center"/>
        <w:rPr>
          <w:rFonts w:asciiTheme="minorEastAsia" w:eastAsiaTheme="minorEastAsia" w:hAnsiTheme="minorEastAsia"/>
          <w:color w:val="000000"/>
          <w:sz w:val="44"/>
          <w:szCs w:val="44"/>
        </w:rPr>
      </w:pPr>
      <w:r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240" w:type="pct"/>
        <w:tblInd w:w="-176" w:type="dxa"/>
        <w:tblLayout w:type="fixed"/>
        <w:tblLook w:val="04A0"/>
      </w:tblPr>
      <w:tblGrid>
        <w:gridCol w:w="604"/>
        <w:gridCol w:w="890"/>
        <w:gridCol w:w="541"/>
        <w:gridCol w:w="1350"/>
        <w:gridCol w:w="586"/>
        <w:gridCol w:w="4960"/>
      </w:tblGrid>
      <w:tr w:rsidR="00C8020D" w:rsidTr="00C8020D">
        <w:trPr>
          <w:trHeight w:val="636"/>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20D" w:rsidRPr="00277ED9" w:rsidRDefault="00C8020D" w:rsidP="00AC63BB">
            <w:pPr>
              <w:jc w:val="center"/>
              <w:rPr>
                <w:rFonts w:ascii="宋体" w:hAnsi="宋体" w:cs="Arial"/>
                <w:bCs/>
                <w:color w:val="000000"/>
                <w:sz w:val="24"/>
              </w:rPr>
            </w:pPr>
            <w:r w:rsidRPr="00AC63BB">
              <w:rPr>
                <w:rFonts w:cs="Arial" w:hint="eastAsia"/>
                <w:bCs/>
              </w:rPr>
              <w:t>序号</w:t>
            </w:r>
          </w:p>
        </w:tc>
        <w:tc>
          <w:tcPr>
            <w:tcW w:w="49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C8020D" w:rsidRPr="00277ED9" w:rsidRDefault="00C8020D" w:rsidP="00AC63BB">
            <w:pPr>
              <w:jc w:val="center"/>
              <w:rPr>
                <w:rFonts w:ascii="宋体" w:hAnsi="宋体" w:cs="Arial"/>
                <w:bCs/>
                <w:sz w:val="24"/>
              </w:rPr>
            </w:pPr>
            <w:r w:rsidRPr="00277ED9">
              <w:rPr>
                <w:rFonts w:cs="Arial" w:hint="eastAsia"/>
                <w:bCs/>
              </w:rPr>
              <w:t>名称</w:t>
            </w:r>
          </w:p>
        </w:tc>
        <w:tc>
          <w:tcPr>
            <w:tcW w:w="303" w:type="pct"/>
            <w:tcBorders>
              <w:top w:val="single" w:sz="8" w:space="0" w:color="auto"/>
              <w:left w:val="nil"/>
              <w:bottom w:val="single" w:sz="4" w:space="0" w:color="auto"/>
              <w:right w:val="single" w:sz="8" w:space="0" w:color="auto"/>
            </w:tcBorders>
            <w:shd w:val="clear" w:color="auto" w:fill="auto"/>
            <w:vAlign w:val="center"/>
            <w:hideMark/>
          </w:tcPr>
          <w:p w:rsidR="00C8020D" w:rsidRPr="00277ED9" w:rsidRDefault="00C8020D" w:rsidP="00AC63BB">
            <w:pPr>
              <w:jc w:val="center"/>
              <w:rPr>
                <w:rFonts w:ascii="宋体" w:hAnsi="宋体" w:cs="Arial"/>
                <w:bCs/>
                <w:sz w:val="24"/>
              </w:rPr>
            </w:pPr>
            <w:r w:rsidRPr="00277ED9">
              <w:rPr>
                <w:rFonts w:cs="Arial" w:hint="eastAsia"/>
                <w:bCs/>
              </w:rPr>
              <w:t>国别</w:t>
            </w:r>
          </w:p>
        </w:tc>
        <w:tc>
          <w:tcPr>
            <w:tcW w:w="756" w:type="pct"/>
            <w:tcBorders>
              <w:top w:val="single" w:sz="8" w:space="0" w:color="auto"/>
              <w:left w:val="nil"/>
              <w:bottom w:val="single" w:sz="4" w:space="0" w:color="auto"/>
              <w:right w:val="single" w:sz="8" w:space="0" w:color="auto"/>
            </w:tcBorders>
            <w:shd w:val="clear" w:color="auto" w:fill="auto"/>
            <w:vAlign w:val="center"/>
            <w:hideMark/>
          </w:tcPr>
          <w:p w:rsidR="00C8020D" w:rsidRPr="00277ED9" w:rsidRDefault="00C8020D" w:rsidP="00AC63BB">
            <w:pPr>
              <w:jc w:val="center"/>
              <w:rPr>
                <w:rFonts w:ascii="宋体" w:hAnsi="宋体" w:cs="Arial"/>
                <w:bCs/>
                <w:sz w:val="24"/>
              </w:rPr>
            </w:pPr>
            <w:r>
              <w:rPr>
                <w:rFonts w:cs="Arial" w:hint="eastAsia"/>
                <w:bCs/>
              </w:rPr>
              <w:t>规格</w:t>
            </w:r>
          </w:p>
        </w:tc>
        <w:tc>
          <w:tcPr>
            <w:tcW w:w="328" w:type="pct"/>
            <w:tcBorders>
              <w:top w:val="single" w:sz="8" w:space="0" w:color="auto"/>
              <w:left w:val="nil"/>
              <w:bottom w:val="single" w:sz="4" w:space="0" w:color="auto"/>
              <w:right w:val="single" w:sz="8" w:space="0" w:color="auto"/>
            </w:tcBorders>
            <w:shd w:val="clear" w:color="auto" w:fill="auto"/>
            <w:vAlign w:val="center"/>
            <w:hideMark/>
          </w:tcPr>
          <w:p w:rsidR="00C8020D" w:rsidRPr="00277ED9" w:rsidRDefault="00C8020D" w:rsidP="00AC63BB">
            <w:pPr>
              <w:jc w:val="center"/>
              <w:rPr>
                <w:rFonts w:ascii="宋体" w:hAnsi="宋体" w:cs="Arial"/>
                <w:bCs/>
                <w:sz w:val="24"/>
              </w:rPr>
            </w:pPr>
            <w:r w:rsidRPr="00277ED9">
              <w:rPr>
                <w:rFonts w:cs="Arial" w:hint="eastAsia"/>
                <w:bCs/>
              </w:rPr>
              <w:t>单位</w:t>
            </w:r>
          </w:p>
        </w:tc>
        <w:tc>
          <w:tcPr>
            <w:tcW w:w="2777" w:type="pct"/>
            <w:tcBorders>
              <w:top w:val="single" w:sz="8" w:space="0" w:color="auto"/>
              <w:left w:val="nil"/>
              <w:bottom w:val="single" w:sz="4" w:space="0" w:color="auto"/>
              <w:right w:val="single" w:sz="8" w:space="0" w:color="auto"/>
            </w:tcBorders>
            <w:shd w:val="clear" w:color="auto" w:fill="auto"/>
            <w:vAlign w:val="center"/>
            <w:hideMark/>
          </w:tcPr>
          <w:p w:rsidR="00C8020D" w:rsidRPr="00277ED9" w:rsidRDefault="00C8020D" w:rsidP="00AC63BB">
            <w:pPr>
              <w:jc w:val="center"/>
              <w:rPr>
                <w:rFonts w:ascii="宋体" w:hAnsi="宋体" w:cs="Arial"/>
                <w:bCs/>
                <w:sz w:val="24"/>
              </w:rPr>
            </w:pPr>
            <w:r w:rsidRPr="00277ED9">
              <w:rPr>
                <w:rFonts w:cs="Arial" w:hint="eastAsia"/>
                <w:bCs/>
              </w:rPr>
              <w:t>产品要求</w:t>
            </w:r>
          </w:p>
        </w:tc>
      </w:tr>
      <w:tr w:rsidR="00C8020D" w:rsidRPr="00255E86" w:rsidTr="00C8020D">
        <w:trPr>
          <w:trHeight w:val="964"/>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20D" w:rsidRPr="00255E86" w:rsidRDefault="00C8020D" w:rsidP="00AC63BB">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20D" w:rsidRPr="00C752FA" w:rsidRDefault="00C8020D" w:rsidP="00AC63BB">
            <w:pPr>
              <w:jc w:val="center"/>
              <w:rPr>
                <w:rFonts w:asciiTheme="minorEastAsia" w:eastAsiaTheme="minorEastAsia" w:hAnsiTheme="minorEastAsia"/>
                <w:szCs w:val="21"/>
              </w:rPr>
            </w:pPr>
            <w:r w:rsidRPr="00C8020D">
              <w:rPr>
                <w:rFonts w:asciiTheme="minorEastAsia" w:eastAsiaTheme="minorEastAsia" w:hAnsiTheme="minorEastAsia" w:hint="eastAsia"/>
                <w:szCs w:val="21"/>
              </w:rPr>
              <w:t>医用即溶可吸收止血纱</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20D" w:rsidRPr="00255E86" w:rsidRDefault="00C8020D" w:rsidP="00AC63BB">
            <w:pPr>
              <w:jc w:val="center"/>
              <w:rPr>
                <w:rFonts w:asciiTheme="minorEastAsia" w:eastAsiaTheme="minorEastAsia" w:hAnsiTheme="minorEastAsia"/>
                <w:szCs w:val="21"/>
              </w:rPr>
            </w:pPr>
            <w:r w:rsidRPr="00C8020D">
              <w:rPr>
                <w:rFonts w:asciiTheme="minorEastAsia" w:eastAsiaTheme="minorEastAsia" w:hAnsiTheme="minorEastAsia" w:hint="eastAsia"/>
                <w:szCs w:val="21"/>
              </w:rPr>
              <w:t>国产</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20D" w:rsidRPr="00C8020D" w:rsidRDefault="00C8020D" w:rsidP="00C8020D">
            <w:pPr>
              <w:spacing w:line="240" w:lineRule="exact"/>
              <w:jc w:val="center"/>
              <w:rPr>
                <w:rFonts w:asciiTheme="minorEastAsia" w:eastAsiaTheme="minorEastAsia" w:hAnsiTheme="minorEastAsia" w:hint="eastAsia"/>
                <w:szCs w:val="21"/>
              </w:rPr>
            </w:pPr>
            <w:r w:rsidRPr="00C8020D">
              <w:rPr>
                <w:rFonts w:asciiTheme="minorEastAsia" w:eastAsiaTheme="minorEastAsia" w:hAnsiTheme="minorEastAsia" w:hint="eastAsia"/>
                <w:szCs w:val="21"/>
              </w:rPr>
              <w:t>50mm*80mm，</w:t>
            </w:r>
          </w:p>
          <w:p w:rsidR="00C8020D" w:rsidRPr="00255E86" w:rsidRDefault="00C8020D" w:rsidP="00C8020D">
            <w:pPr>
              <w:spacing w:line="240" w:lineRule="exact"/>
              <w:jc w:val="center"/>
              <w:rPr>
                <w:rFonts w:asciiTheme="minorEastAsia" w:eastAsiaTheme="minorEastAsia" w:hAnsiTheme="minorEastAsia"/>
                <w:szCs w:val="21"/>
              </w:rPr>
            </w:pPr>
            <w:r w:rsidRPr="00C8020D">
              <w:rPr>
                <w:rFonts w:asciiTheme="minorEastAsia" w:eastAsiaTheme="minorEastAsia" w:hAnsiTheme="minorEastAsia" w:hint="eastAsia"/>
                <w:szCs w:val="21"/>
              </w:rPr>
              <w:t>规格相近，但不限于此规格，能满足临床各专科部位止血需求</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20D" w:rsidRPr="002A0118" w:rsidRDefault="00C8020D" w:rsidP="00AC63BB">
            <w:pPr>
              <w:jc w:val="center"/>
              <w:rPr>
                <w:rFonts w:asciiTheme="minorEastAsia" w:eastAsiaTheme="minorEastAsia" w:hAnsiTheme="minorEastAsia"/>
                <w:szCs w:val="21"/>
              </w:rPr>
            </w:pPr>
            <w:r w:rsidRPr="00C8020D">
              <w:rPr>
                <w:rFonts w:asciiTheme="minorEastAsia" w:eastAsiaTheme="minorEastAsia" w:hAnsiTheme="minorEastAsia" w:hint="eastAsia"/>
                <w:szCs w:val="21"/>
              </w:rPr>
              <w:t>片</w:t>
            </w:r>
          </w:p>
        </w:tc>
        <w:tc>
          <w:tcPr>
            <w:tcW w:w="2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20D" w:rsidRPr="002A0118" w:rsidRDefault="00C8020D" w:rsidP="006225E9">
            <w:pPr>
              <w:jc w:val="left"/>
              <w:rPr>
                <w:rFonts w:asciiTheme="minorEastAsia" w:eastAsiaTheme="minorEastAsia" w:hAnsiTheme="minorEastAsia"/>
                <w:szCs w:val="21"/>
              </w:rPr>
            </w:pPr>
            <w:r w:rsidRPr="00C8020D">
              <w:rPr>
                <w:rFonts w:asciiTheme="minorEastAsia" w:eastAsiaTheme="minorEastAsia" w:hAnsiTheme="minorEastAsia" w:hint="eastAsia"/>
                <w:szCs w:val="21"/>
              </w:rPr>
              <w:t>1、无菌、单片独立包装，满足医用植入材料要求；                                     2、各种型号规格，可被剪裁成任意形状,,可以用于毛细血管、静脉或小动脉出血的止血,满足临床不同科室不同部位的有效止血；                                  3、羟乙基纤维素中性止血材料，其止血材料本身及代谢产物均为中性，对组织无刺激性，机体无致敏，水溶性的可吸收的柔软织物，可被剪裁成任意形状，止血稳定，高度安全，能满足临床迅速有效止血，吸收完全彻底，极大地提高临床使用的安全性。</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w:t>
      </w:r>
      <w:r w:rsidR="002A0118" w:rsidRPr="002A0118">
        <w:rPr>
          <w:rFonts w:ascii="宋体" w:hAnsi="宋体" w:cs="Helvetica" w:hint="eastAsia"/>
          <w:color w:val="000000"/>
          <w:kern w:val="0"/>
          <w:szCs w:val="21"/>
        </w:rPr>
        <w:t>必须是在中华人民共和国国内注册的具有合法经营资格的国内独立法人</w:t>
      </w:r>
      <w:r w:rsidRPr="002A0118">
        <w:rPr>
          <w:rFonts w:ascii="宋体" w:hAnsi="宋体" w:cs="Helvetica" w:hint="eastAsia"/>
          <w:color w:val="000000"/>
          <w:kern w:val="0"/>
          <w:szCs w:val="21"/>
        </w:rPr>
        <w:t>资</w:t>
      </w:r>
      <w:r w:rsidRPr="00293283">
        <w:rPr>
          <w:rFonts w:ascii="宋体" w:hAnsi="宋体" w:hint="eastAsia"/>
          <w:color w:val="000000"/>
          <w:szCs w:val="21"/>
        </w:rPr>
        <w:t>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8592F">
        <w:rPr>
          <w:rFonts w:ascii="宋体" w:hAnsi="宋体" w:cs="宋体" w:hint="eastAsia"/>
          <w:szCs w:val="21"/>
        </w:rPr>
        <w:t>11</w:t>
      </w:r>
      <w:r w:rsidR="00E860CE" w:rsidRPr="00293283">
        <w:rPr>
          <w:rFonts w:ascii="宋体" w:hAnsi="宋体" w:cs="宋体" w:hint="eastAsia"/>
          <w:szCs w:val="21"/>
        </w:rPr>
        <w:t>月</w:t>
      </w:r>
      <w:r w:rsidR="0068592F">
        <w:rPr>
          <w:rFonts w:ascii="宋体" w:hAnsi="宋体" w:cs="宋体" w:hint="eastAsia"/>
          <w:szCs w:val="21"/>
        </w:rPr>
        <w:t>21</w:t>
      </w:r>
      <w:r w:rsidR="00E860CE" w:rsidRPr="00293283">
        <w:rPr>
          <w:rFonts w:ascii="宋体" w:hAnsi="宋体" w:cs="宋体" w:hint="eastAsia"/>
          <w:szCs w:val="21"/>
        </w:rPr>
        <w:t>日至 2019年</w:t>
      </w:r>
      <w:r w:rsidR="0068592F">
        <w:rPr>
          <w:rFonts w:ascii="宋体" w:hAnsi="宋体" w:cs="宋体" w:hint="eastAsia"/>
          <w:szCs w:val="21"/>
        </w:rPr>
        <w:t>11</w:t>
      </w:r>
      <w:r w:rsidR="00E860CE" w:rsidRPr="00293283">
        <w:rPr>
          <w:rFonts w:ascii="宋体" w:hAnsi="宋体" w:cs="宋体" w:hint="eastAsia"/>
          <w:szCs w:val="21"/>
        </w:rPr>
        <w:t>月</w:t>
      </w:r>
      <w:r w:rsidR="0068592F">
        <w:rPr>
          <w:rFonts w:ascii="宋体" w:hAnsi="宋体" w:cs="宋体" w:hint="eastAsia"/>
          <w:szCs w:val="21"/>
        </w:rPr>
        <w:t>27</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w:t>
      </w:r>
      <w:r w:rsidR="00293283" w:rsidRPr="00293283">
        <w:rPr>
          <w:rFonts w:ascii="宋体" w:hAnsi="宋体" w:hint="eastAsia"/>
          <w:szCs w:val="21"/>
        </w:rPr>
        <w:lastRenderedPageBreak/>
        <w:t>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w:t>
      </w:r>
      <w:r w:rsidR="0068592F">
        <w:rPr>
          <w:rFonts w:ascii="宋体" w:hAnsi="宋体" w:cs="宋体" w:hint="eastAsia"/>
          <w:color w:val="000000"/>
          <w:kern w:val="0"/>
          <w:szCs w:val="21"/>
        </w:rPr>
        <w:t>一</w:t>
      </w:r>
      <w:r w:rsidR="00293283" w:rsidRPr="00293283">
        <w:rPr>
          <w:rFonts w:ascii="宋体" w:hAnsi="宋体" w:cs="宋体" w:hint="eastAsia"/>
          <w:color w:val="000000"/>
          <w:kern w:val="0"/>
          <w:szCs w:val="21"/>
        </w:rPr>
        <w:t>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w:t>
      </w:r>
      <w:r w:rsidR="0068592F">
        <w:t>深圳市南山区南海大道</w:t>
      </w:r>
      <w:r w:rsidR="0068592F">
        <w:t>1067</w:t>
      </w:r>
      <w:r w:rsidR="0068592F">
        <w:t>号科技大厦北座</w:t>
      </w:r>
      <w:r w:rsidR="0068592F">
        <w:rPr>
          <w:rFonts w:hint="eastAsia"/>
        </w:rPr>
        <w:t>3</w:t>
      </w:r>
      <w:r w:rsidR="0068592F">
        <w:rPr>
          <w:rFonts w:hint="eastAsia"/>
        </w:rPr>
        <w:t>楼</w:t>
      </w:r>
      <w:r w:rsidR="0068592F">
        <w:rPr>
          <w:rFonts w:hint="eastAsia"/>
        </w:rPr>
        <w:t xml:space="preserve"> 309</w:t>
      </w:r>
      <w:r w:rsidR="0068592F">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68592F">
        <w:rPr>
          <w:rFonts w:asciiTheme="minorEastAsia" w:eastAsiaTheme="minorEastAsia" w:hAnsiTheme="minorEastAsia" w:cs="宋体" w:hint="eastAsia"/>
          <w:color w:val="FF0000"/>
          <w:kern w:val="0"/>
          <w:szCs w:val="21"/>
        </w:rPr>
        <w:t>11</w:t>
      </w:r>
      <w:r w:rsidR="0063402D" w:rsidRPr="0063402D">
        <w:rPr>
          <w:rFonts w:asciiTheme="minorEastAsia" w:eastAsiaTheme="minorEastAsia" w:hAnsiTheme="minorEastAsia" w:cs="宋体"/>
          <w:color w:val="FF0000"/>
          <w:kern w:val="0"/>
          <w:szCs w:val="21"/>
        </w:rPr>
        <w:t>月</w:t>
      </w:r>
      <w:r w:rsidR="0068592F">
        <w:rPr>
          <w:rFonts w:asciiTheme="minorEastAsia" w:eastAsiaTheme="minorEastAsia" w:hAnsiTheme="minorEastAsia" w:cs="宋体" w:hint="eastAsia"/>
          <w:color w:val="FF0000"/>
          <w:kern w:val="0"/>
          <w:szCs w:val="21"/>
        </w:rPr>
        <w:t>28</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w:t>
      </w:r>
      <w:r w:rsidR="0068592F">
        <w:rPr>
          <w:rFonts w:asciiTheme="minorEastAsia" w:eastAsiaTheme="minorEastAsia" w:hAnsiTheme="minorEastAsia" w:cs="宋体" w:hint="eastAsia"/>
          <w:color w:val="FF0000"/>
          <w:kern w:val="0"/>
          <w:szCs w:val="21"/>
        </w:rPr>
        <w:t>午12：:0前</w:t>
      </w:r>
      <w:r w:rsidR="00667B16">
        <w:rPr>
          <w:rFonts w:asciiTheme="minorEastAsia" w:eastAsiaTheme="minorEastAsia" w:hAnsiTheme="minorEastAsia" w:cs="宋体" w:hint="eastAsia"/>
          <w:color w:val="FF0000"/>
          <w:kern w:val="0"/>
          <w:szCs w:val="21"/>
        </w:rPr>
        <w:t>）</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68592F">
        <w:rPr>
          <w:rFonts w:ascii="宋体" w:hAnsi="宋体" w:cs="宋体" w:hint="eastAsia"/>
          <w:szCs w:val="21"/>
        </w:rPr>
        <w:t>11</w:t>
      </w:r>
      <w:r w:rsidR="00E860CE" w:rsidRPr="00ED21A9">
        <w:rPr>
          <w:rFonts w:ascii="宋体" w:hAnsi="宋体" w:cs="宋体"/>
          <w:szCs w:val="21"/>
        </w:rPr>
        <w:t>月</w:t>
      </w:r>
      <w:r w:rsidR="0068592F">
        <w:rPr>
          <w:rFonts w:ascii="宋体" w:hAnsi="宋体" w:cs="宋体" w:hint="eastAsia"/>
          <w:szCs w:val="21"/>
        </w:rPr>
        <w:t>29</w:t>
      </w:r>
      <w:r w:rsidR="00E860CE" w:rsidRPr="00ED21A9">
        <w:rPr>
          <w:rFonts w:ascii="宋体" w:hAnsi="宋体" w:cs="宋体"/>
          <w:szCs w:val="21"/>
        </w:rPr>
        <w:t>日</w:t>
      </w:r>
      <w:r w:rsidR="0068592F">
        <w:rPr>
          <w:rFonts w:ascii="宋体" w:hAnsi="宋体" w:cs="宋体" w:hint="eastAsia"/>
          <w:szCs w:val="21"/>
        </w:rPr>
        <w:t>9</w:t>
      </w:r>
      <w:r w:rsidR="00E860CE" w:rsidRPr="00293283">
        <w:rPr>
          <w:rFonts w:ascii="宋体" w:hAnsi="宋体" w:cs="宋体" w:hint="eastAsia"/>
          <w:szCs w:val="21"/>
        </w:rPr>
        <w:t>:</w:t>
      </w:r>
      <w:r w:rsidR="0068592F">
        <w:rPr>
          <w:rFonts w:ascii="宋体" w:hAnsi="宋体" w:cs="宋体" w:hint="eastAsia"/>
          <w:szCs w:val="21"/>
        </w:rPr>
        <w:t>0</w:t>
      </w:r>
      <w:r w:rsidR="00E860CE" w:rsidRPr="00293283">
        <w:rPr>
          <w:rFonts w:ascii="宋体" w:hAnsi="宋体" w:cs="宋体" w:hint="eastAsia"/>
          <w:szCs w:val="21"/>
        </w:rPr>
        <w:t>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68592F">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68592F">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68592F">
        <w:rPr>
          <w:rFonts w:asciiTheme="minorEastAsia" w:eastAsiaTheme="minorEastAsia" w:hAnsiTheme="minorEastAsia" w:cs="宋体" w:hint="eastAsia"/>
          <w:sz w:val="21"/>
          <w:szCs w:val="21"/>
        </w:rPr>
        <w:t>11</w:t>
      </w:r>
      <w:r w:rsidR="000D42FB" w:rsidRPr="00293283">
        <w:rPr>
          <w:rFonts w:asciiTheme="minorEastAsia" w:eastAsiaTheme="minorEastAsia" w:hAnsiTheme="minorEastAsia" w:cs="宋体" w:hint="eastAsia"/>
          <w:sz w:val="21"/>
          <w:szCs w:val="21"/>
        </w:rPr>
        <w:t>月</w:t>
      </w:r>
      <w:r w:rsidR="0068592F">
        <w:rPr>
          <w:rFonts w:asciiTheme="minorEastAsia" w:eastAsiaTheme="minorEastAsia" w:hAnsiTheme="minorEastAsia" w:cs="宋体" w:hint="eastAsia"/>
          <w:sz w:val="21"/>
          <w:szCs w:val="21"/>
        </w:rPr>
        <w:t>20</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EEB" w:rsidRDefault="00E41EEB" w:rsidP="00EE65D3">
      <w:r>
        <w:separator/>
      </w:r>
    </w:p>
  </w:endnote>
  <w:endnote w:type="continuationSeparator" w:id="1">
    <w:p w:rsidR="00E41EEB" w:rsidRDefault="00E41EEB"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EEB" w:rsidRDefault="00E41EEB" w:rsidP="00EE65D3">
      <w:r>
        <w:separator/>
      </w:r>
    </w:p>
  </w:footnote>
  <w:footnote w:type="continuationSeparator" w:id="1">
    <w:p w:rsidR="00E41EEB" w:rsidRDefault="00E41EEB"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2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A3C82"/>
    <w:rsid w:val="000C566F"/>
    <w:rsid w:val="000D2BE1"/>
    <w:rsid w:val="000D42FB"/>
    <w:rsid w:val="000E4383"/>
    <w:rsid w:val="00116BDE"/>
    <w:rsid w:val="001203ED"/>
    <w:rsid w:val="001333DC"/>
    <w:rsid w:val="001377ED"/>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0118"/>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E5289"/>
    <w:rsid w:val="004F24B7"/>
    <w:rsid w:val="004F3C48"/>
    <w:rsid w:val="005033EF"/>
    <w:rsid w:val="00531252"/>
    <w:rsid w:val="0054177B"/>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225E9"/>
    <w:rsid w:val="0063402D"/>
    <w:rsid w:val="00647EE2"/>
    <w:rsid w:val="006556B9"/>
    <w:rsid w:val="0066488A"/>
    <w:rsid w:val="00667B16"/>
    <w:rsid w:val="00681061"/>
    <w:rsid w:val="0068592F"/>
    <w:rsid w:val="00694256"/>
    <w:rsid w:val="006B0F8C"/>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52D8"/>
    <w:rsid w:val="008F3402"/>
    <w:rsid w:val="00916EEF"/>
    <w:rsid w:val="00924DC4"/>
    <w:rsid w:val="009335AA"/>
    <w:rsid w:val="009413F6"/>
    <w:rsid w:val="00956004"/>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83D6A"/>
    <w:rsid w:val="00A93804"/>
    <w:rsid w:val="00A9733F"/>
    <w:rsid w:val="00AA1769"/>
    <w:rsid w:val="00AB5706"/>
    <w:rsid w:val="00AC2BEF"/>
    <w:rsid w:val="00AC63BB"/>
    <w:rsid w:val="00AC717E"/>
    <w:rsid w:val="00AE0057"/>
    <w:rsid w:val="00AF3079"/>
    <w:rsid w:val="00AF5A7A"/>
    <w:rsid w:val="00B16C14"/>
    <w:rsid w:val="00B5088D"/>
    <w:rsid w:val="00B6171A"/>
    <w:rsid w:val="00B6191F"/>
    <w:rsid w:val="00B6519C"/>
    <w:rsid w:val="00B73069"/>
    <w:rsid w:val="00B7591F"/>
    <w:rsid w:val="00B7641C"/>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8020D"/>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1EEB"/>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2</Pages>
  <Words>239</Words>
  <Characters>1365</Characters>
  <Application>Microsoft Office Word</Application>
  <DocSecurity>0</DocSecurity>
  <Lines>11</Lines>
  <Paragraphs>3</Paragraphs>
  <ScaleCrop>false</ScaleCrop>
  <Company>hp</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93</cp:revision>
  <dcterms:created xsi:type="dcterms:W3CDTF">2015-09-08T07:53:00Z</dcterms:created>
  <dcterms:modified xsi:type="dcterms:W3CDTF">2019-11-20T08:39:00Z</dcterms:modified>
</cp:coreProperties>
</file>